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33" w:rsidRPr="000B4733" w:rsidRDefault="000B4733" w:rsidP="002004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4733">
        <w:rPr>
          <w:rFonts w:ascii="Times New Roman" w:hAnsi="Times New Roman" w:cs="Times New Roman"/>
          <w:b/>
          <w:sz w:val="28"/>
          <w:szCs w:val="28"/>
        </w:rPr>
        <w:t>Прокурор округа Дмитрий Горшков проведет прием граждан в приемной Президента Российской Федерации</w:t>
      </w:r>
    </w:p>
    <w:bookmarkEnd w:id="0"/>
    <w:p w:rsidR="000B4733" w:rsidRDefault="000B4733" w:rsidP="00810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031A" w:rsidRPr="0081031A" w:rsidRDefault="0081031A" w:rsidP="00810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31A">
        <w:rPr>
          <w:rFonts w:ascii="Times New Roman" w:hAnsi="Times New Roman" w:cs="Times New Roman"/>
          <w:sz w:val="28"/>
          <w:szCs w:val="28"/>
        </w:rPr>
        <w:t xml:space="preserve">Прокурор </w:t>
      </w:r>
      <w:r>
        <w:rPr>
          <w:rFonts w:ascii="Times New Roman" w:hAnsi="Times New Roman" w:cs="Times New Roman"/>
          <w:sz w:val="28"/>
          <w:szCs w:val="28"/>
        </w:rPr>
        <w:t xml:space="preserve">Ненецкого автономного </w:t>
      </w:r>
      <w:r w:rsidRPr="0081031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14D24">
        <w:rPr>
          <w:rFonts w:ascii="Times New Roman" w:hAnsi="Times New Roman" w:cs="Times New Roman"/>
          <w:sz w:val="28"/>
          <w:szCs w:val="28"/>
        </w:rPr>
        <w:t>Дмитрий Горшков</w:t>
      </w:r>
      <w:r w:rsidRPr="0081031A">
        <w:rPr>
          <w:rFonts w:ascii="Times New Roman" w:hAnsi="Times New Roman" w:cs="Times New Roman"/>
          <w:sz w:val="28"/>
          <w:szCs w:val="28"/>
        </w:rPr>
        <w:t xml:space="preserve"> </w:t>
      </w:r>
      <w:r w:rsidR="007F4CBA" w:rsidRPr="007F4CBA">
        <w:rPr>
          <w:rFonts w:ascii="Times New Roman" w:hAnsi="Times New Roman" w:cs="Times New Roman"/>
          <w:sz w:val="28"/>
          <w:szCs w:val="28"/>
        </w:rPr>
        <w:t>9</w:t>
      </w:r>
      <w:r w:rsidR="003A3340">
        <w:rPr>
          <w:rFonts w:ascii="Times New Roman" w:hAnsi="Times New Roman" w:cs="Times New Roman"/>
          <w:sz w:val="28"/>
          <w:szCs w:val="28"/>
        </w:rPr>
        <w:t xml:space="preserve"> </w:t>
      </w:r>
      <w:r w:rsidR="007F4CBA">
        <w:rPr>
          <w:rFonts w:ascii="Times New Roman" w:hAnsi="Times New Roman" w:cs="Times New Roman"/>
          <w:sz w:val="28"/>
          <w:szCs w:val="28"/>
        </w:rPr>
        <w:t>апреля</w:t>
      </w:r>
      <w:r w:rsidRPr="00810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B48D4">
        <w:rPr>
          <w:rFonts w:ascii="Times New Roman" w:hAnsi="Times New Roman" w:cs="Times New Roman"/>
          <w:sz w:val="28"/>
          <w:szCs w:val="28"/>
        </w:rPr>
        <w:t>11</w:t>
      </w:r>
      <w:r w:rsidR="00196BC8">
        <w:rPr>
          <w:rFonts w:ascii="Times New Roman" w:hAnsi="Times New Roman" w:cs="Times New Roman"/>
          <w:sz w:val="28"/>
          <w:szCs w:val="28"/>
        </w:rPr>
        <w:t xml:space="preserve"> </w:t>
      </w:r>
      <w:r w:rsidRPr="0081031A">
        <w:rPr>
          <w:rFonts w:ascii="Times New Roman" w:hAnsi="Times New Roman" w:cs="Times New Roman"/>
          <w:sz w:val="28"/>
          <w:szCs w:val="28"/>
        </w:rPr>
        <w:t>часов проведет личный прием граждан в приемной Президента Российской Федерации в Ненецком автономном округе</w:t>
      </w:r>
      <w:r w:rsidR="00196BC8">
        <w:rPr>
          <w:rFonts w:ascii="Times New Roman" w:hAnsi="Times New Roman" w:cs="Times New Roman"/>
          <w:sz w:val="28"/>
          <w:szCs w:val="28"/>
        </w:rPr>
        <w:t xml:space="preserve"> по адресу: г. Нарьян-Мар, ул. </w:t>
      </w:r>
      <w:r w:rsidR="00A82E14">
        <w:rPr>
          <w:rFonts w:ascii="Times New Roman" w:hAnsi="Times New Roman" w:cs="Times New Roman"/>
          <w:sz w:val="28"/>
          <w:szCs w:val="28"/>
        </w:rPr>
        <w:t>Смидовича, д. 20А (Дворец культуры «Арктика», 2-й этаж)</w:t>
      </w:r>
      <w:r w:rsidRPr="0081031A">
        <w:rPr>
          <w:rFonts w:ascii="Times New Roman" w:hAnsi="Times New Roman" w:cs="Times New Roman"/>
          <w:sz w:val="28"/>
          <w:szCs w:val="28"/>
        </w:rPr>
        <w:t>.</w:t>
      </w:r>
    </w:p>
    <w:p w:rsidR="00E75CDA" w:rsidRDefault="0081031A" w:rsidP="00810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на личном приеме обращения будут рассмотрены в установленном порядке, при наличии оснований прокуратурой округа будут приняты меры прокурорского реагирования</w:t>
      </w:r>
      <w:r w:rsidRPr="0081031A">
        <w:rPr>
          <w:rFonts w:ascii="Times New Roman" w:hAnsi="Times New Roman" w:cs="Times New Roman"/>
          <w:sz w:val="28"/>
          <w:szCs w:val="28"/>
        </w:rPr>
        <w:t>.</w:t>
      </w:r>
    </w:p>
    <w:p w:rsidR="009E3AF2" w:rsidRDefault="00A82E14" w:rsidP="00A82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осуществляется по </w:t>
      </w:r>
      <w:r w:rsidR="00BB48D4">
        <w:rPr>
          <w:rFonts w:ascii="Times New Roman" w:hAnsi="Times New Roman" w:cs="Times New Roman"/>
          <w:sz w:val="28"/>
          <w:szCs w:val="28"/>
        </w:rPr>
        <w:t xml:space="preserve">телефонам:  </w:t>
      </w:r>
      <w:r>
        <w:rPr>
          <w:rFonts w:ascii="Times New Roman" w:hAnsi="Times New Roman" w:cs="Times New Roman"/>
          <w:sz w:val="28"/>
          <w:szCs w:val="28"/>
        </w:rPr>
        <w:t xml:space="preserve">                     4-6</w:t>
      </w:r>
      <w:r w:rsidR="007F4C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7F4CB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(доб. 00</w:t>
      </w:r>
      <w:r w:rsidR="007F4CBA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), 2-16-86.</w:t>
      </w:r>
    </w:p>
    <w:p w:rsidR="00074970" w:rsidRDefault="00074970" w:rsidP="0007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70" w:rsidRDefault="00074970" w:rsidP="00074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970" w:rsidRDefault="00074970" w:rsidP="007F4CB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7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F3"/>
    <w:rsid w:val="00046A5D"/>
    <w:rsid w:val="00061DDC"/>
    <w:rsid w:val="00074970"/>
    <w:rsid w:val="000B0CCF"/>
    <w:rsid w:val="000B4733"/>
    <w:rsid w:val="000E53B0"/>
    <w:rsid w:val="001312DD"/>
    <w:rsid w:val="0016102F"/>
    <w:rsid w:val="00191281"/>
    <w:rsid w:val="00196BC8"/>
    <w:rsid w:val="001F5B36"/>
    <w:rsid w:val="002004F1"/>
    <w:rsid w:val="00220566"/>
    <w:rsid w:val="002D61B3"/>
    <w:rsid w:val="0034452F"/>
    <w:rsid w:val="0035789F"/>
    <w:rsid w:val="00363607"/>
    <w:rsid w:val="003A3340"/>
    <w:rsid w:val="003F2C7A"/>
    <w:rsid w:val="00502B7C"/>
    <w:rsid w:val="00512F37"/>
    <w:rsid w:val="0058348F"/>
    <w:rsid w:val="005B2F15"/>
    <w:rsid w:val="005E70C8"/>
    <w:rsid w:val="006317F8"/>
    <w:rsid w:val="0069544C"/>
    <w:rsid w:val="007B51F3"/>
    <w:rsid w:val="007F4CBA"/>
    <w:rsid w:val="00801D65"/>
    <w:rsid w:val="0081031A"/>
    <w:rsid w:val="00814D24"/>
    <w:rsid w:val="00820F4F"/>
    <w:rsid w:val="00872A57"/>
    <w:rsid w:val="008E5428"/>
    <w:rsid w:val="009E3AF2"/>
    <w:rsid w:val="00A060EA"/>
    <w:rsid w:val="00A13C70"/>
    <w:rsid w:val="00A357DE"/>
    <w:rsid w:val="00A82E14"/>
    <w:rsid w:val="00AB5643"/>
    <w:rsid w:val="00B503AE"/>
    <w:rsid w:val="00BB48D4"/>
    <w:rsid w:val="00BC156E"/>
    <w:rsid w:val="00BC22D9"/>
    <w:rsid w:val="00BE08BB"/>
    <w:rsid w:val="00C56D6C"/>
    <w:rsid w:val="00C62D39"/>
    <w:rsid w:val="00CA149E"/>
    <w:rsid w:val="00CA5410"/>
    <w:rsid w:val="00D44209"/>
    <w:rsid w:val="00E62216"/>
    <w:rsid w:val="00E75CDA"/>
    <w:rsid w:val="00EA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Карпушева Елена Юрьевна</dc:creator>
  <cp:lastModifiedBy>Новиков Антон Александрович</cp:lastModifiedBy>
  <cp:revision>2</cp:revision>
  <cp:lastPrinted>2024-04-05T07:56:00Z</cp:lastPrinted>
  <dcterms:created xsi:type="dcterms:W3CDTF">2024-04-05T08:17:00Z</dcterms:created>
  <dcterms:modified xsi:type="dcterms:W3CDTF">2024-04-05T08:17:00Z</dcterms:modified>
</cp:coreProperties>
</file>